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E85C"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7E54733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服务类报价单</w:t>
      </w:r>
    </w:p>
    <w:p w14:paraId="17F86B2A">
      <w:pPr>
        <w:kinsoku w:val="0"/>
        <w:wordWrap w:val="0"/>
        <w:overflowPunct w:val="0"/>
        <w:autoSpaceDE w:val="0"/>
        <w:autoSpaceDN w:val="0"/>
        <w:spacing w:line="52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4"/>
          <w:szCs w:val="24"/>
        </w:rPr>
        <w:t>项目名称：太湖流域水环境苏州望亭质控分中心房屋维修等服务              项目编号：</w:t>
      </w:r>
      <w:r>
        <w:rPr>
          <w:rFonts w:hint="eastAsia" w:ascii="仿宋_GB2312" w:eastAsia="仿宋_GB2312" w:cs="Times New Roman" w:hAnsiTheme="majorEastAsia"/>
          <w:color w:val="auto"/>
          <w:sz w:val="28"/>
          <w:szCs w:val="28"/>
          <w:u w:val="none"/>
        </w:rPr>
        <w:t>SZEMC-2024FW0</w:t>
      </w:r>
      <w:r>
        <w:rPr>
          <w:rFonts w:hint="eastAsia" w:ascii="仿宋_GB2312" w:eastAsia="仿宋_GB2312" w:cs="Times New Roman" w:hAnsiTheme="majorEastAsia"/>
          <w:color w:val="auto"/>
          <w:sz w:val="28"/>
          <w:szCs w:val="28"/>
          <w:u w:val="none"/>
          <w:lang w:val="en-US" w:eastAsia="zh-CN"/>
        </w:rPr>
        <w:t>18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13"/>
        <w:gridCol w:w="2993"/>
        <w:gridCol w:w="844"/>
        <w:gridCol w:w="833"/>
        <w:gridCol w:w="1416"/>
        <w:gridCol w:w="1278"/>
        <w:gridCol w:w="950"/>
      </w:tblGrid>
      <w:tr w14:paraId="5CCD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632C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序号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4A5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项目内容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AD37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数量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084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9E1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单价（元）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8D4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小计（元）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7C99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备注</w:t>
            </w:r>
          </w:p>
        </w:tc>
      </w:tr>
      <w:tr w14:paraId="70EC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A88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76A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E18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2E6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AAE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8AF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E14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</w:tr>
      <w:tr w14:paraId="7E3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22A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353B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4D6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AB4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DE8A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801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919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7089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1E4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6CB7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FF7C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5236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454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2E9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008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067D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906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CB0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BE1D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A8DD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96B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0A3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2E76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023B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953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409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07A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D68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0850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2930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DD80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2B3F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CB37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B94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7650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3D5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FF5A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81A6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33E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15A4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6B04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......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BA4C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1D2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C3A0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134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3C5A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BA9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322E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8C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报价合计（人民币）大写金额：小写金额：（￥：）</w:t>
            </w:r>
          </w:p>
        </w:tc>
      </w:tr>
      <w:tr w14:paraId="7815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AA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E6D1">
            <w:pPr>
              <w:rPr>
                <w:rFonts w:ascii="宋体" w:hAnsi="宋体"/>
                <w:szCs w:val="21"/>
              </w:rPr>
            </w:pPr>
          </w:p>
        </w:tc>
      </w:tr>
      <w:tr w14:paraId="4A50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1F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服务地点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9FA3">
            <w:pPr>
              <w:rPr>
                <w:rFonts w:ascii="宋体" w:hAnsi="宋体"/>
                <w:szCs w:val="21"/>
              </w:rPr>
            </w:pPr>
          </w:p>
        </w:tc>
      </w:tr>
      <w:tr w14:paraId="7268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E9ED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1022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69EF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82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FFA5">
            <w:pPr>
              <w:rPr>
                <w:rFonts w:ascii="宋体" w:hAnsi="宋体"/>
                <w:szCs w:val="21"/>
              </w:rPr>
            </w:pPr>
          </w:p>
        </w:tc>
      </w:tr>
      <w:tr w14:paraId="7EDC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13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F18E">
            <w:pPr>
              <w:rPr>
                <w:rFonts w:ascii="宋体" w:hAnsi="宋体"/>
                <w:szCs w:val="21"/>
              </w:rPr>
            </w:pPr>
          </w:p>
        </w:tc>
      </w:tr>
    </w:tbl>
    <w:p w14:paraId="5639A87B"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bookmarkStart w:id="0" w:name="_GoBack"/>
      <w:bookmarkEnd w:id="0"/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30232121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ascii="宋体" w:hAnsi="宋体"/>
          <w:sz w:val="24"/>
          <w:szCs w:val="24"/>
        </w:rPr>
        <w:t>联系人：</w:t>
      </w:r>
    </w:p>
    <w:p w14:paraId="49616D6D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</w:p>
    <w:p w14:paraId="7650C9C7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</w:t>
      </w:r>
    </w:p>
    <w:p w14:paraId="731E54DD">
      <w:pPr>
        <w:spacing w:line="520" w:lineRule="exac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********</w:t>
      </w:r>
      <w:r>
        <w:rPr>
          <w:rFonts w:hint="eastAsia" w:ascii="宋体" w:hAnsi="宋体"/>
          <w:sz w:val="24"/>
          <w:szCs w:val="24"/>
        </w:rPr>
        <w:t>（报价单位名称）（单位盖章）</w:t>
      </w:r>
    </w:p>
    <w:p w14:paraId="6CF74D9B">
      <w:pPr>
        <w:spacing w:line="520" w:lineRule="exact"/>
        <w:ind w:firstLine="6000" w:firstLineChars="2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p w14:paraId="18E8B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1D12014"/>
    <w:rsid w:val="21D12014"/>
    <w:rsid w:val="5DEA03F9"/>
    <w:rsid w:val="672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244</Characters>
  <Lines>0</Lines>
  <Paragraphs>0</Paragraphs>
  <TotalTime>0</TotalTime>
  <ScaleCrop>false</ScaleCrop>
  <LinksUpToDate>false</LinksUpToDate>
  <CharactersWithSpaces>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2024-09-24T09:37:00Z</dcterms:created>
  <dc:creator>Simone-</dc:creator>
  <cp:lastModifiedBy>Simone-</cp:lastModifiedBy>
  <dcterms:modified xsi:type="dcterms:W3CDTF">2024-09-25T08:42:48Z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8CF836401123478A9EECBFE1014CD359_11</vt:lpwstr>
  </property>
</Properties>
</file>